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2C23" w:rsidRPr="00E353DE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>Дело № 5-250</w:t>
      </w:r>
      <w:r w:rsidRPr="00E353DE" w:rsidR="00805013">
        <w:rPr>
          <w:rFonts w:ascii="Times New Roman" w:hAnsi="Times New Roman" w:cs="Times New Roman"/>
          <w:sz w:val="26"/>
          <w:szCs w:val="26"/>
        </w:rPr>
        <w:t>-170</w:t>
      </w:r>
      <w:r w:rsidRPr="00E353DE">
        <w:rPr>
          <w:rFonts w:ascii="Times New Roman" w:hAnsi="Times New Roman" w:cs="Times New Roman"/>
          <w:sz w:val="26"/>
          <w:szCs w:val="26"/>
        </w:rPr>
        <w:t>1</w:t>
      </w:r>
      <w:r w:rsidRPr="00E353DE" w:rsidR="003E0D0F">
        <w:rPr>
          <w:rFonts w:ascii="Times New Roman" w:hAnsi="Times New Roman" w:cs="Times New Roman"/>
          <w:sz w:val="26"/>
          <w:szCs w:val="26"/>
        </w:rPr>
        <w:t>/20</w:t>
      </w:r>
      <w:r w:rsidRPr="00E353DE" w:rsidR="00F23D37">
        <w:rPr>
          <w:rFonts w:ascii="Times New Roman" w:hAnsi="Times New Roman" w:cs="Times New Roman"/>
          <w:sz w:val="26"/>
          <w:szCs w:val="26"/>
        </w:rPr>
        <w:t>2</w:t>
      </w:r>
      <w:r w:rsidRPr="00E353DE" w:rsidR="001D6814">
        <w:rPr>
          <w:rFonts w:ascii="Times New Roman" w:hAnsi="Times New Roman" w:cs="Times New Roman"/>
          <w:sz w:val="26"/>
          <w:szCs w:val="26"/>
        </w:rPr>
        <w:t>4</w:t>
      </w:r>
    </w:p>
    <w:p w:rsidR="009E2C23" w:rsidRPr="00E353DE" w:rsidP="009E2C23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53DE">
        <w:rPr>
          <w:rFonts w:ascii="Times New Roman" w:hAnsi="Times New Roman" w:cs="Times New Roman"/>
          <w:bCs/>
          <w:sz w:val="26"/>
          <w:szCs w:val="26"/>
        </w:rPr>
        <w:t>УИД86</w:t>
      </w:r>
      <w:r w:rsidRPr="00E353DE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E353DE" w:rsidR="00E353DE">
        <w:rPr>
          <w:rFonts w:ascii="Times New Roman" w:hAnsi="Times New Roman" w:cs="Times New Roman"/>
          <w:bCs/>
          <w:sz w:val="26"/>
          <w:szCs w:val="26"/>
        </w:rPr>
        <w:t>0017</w:t>
      </w:r>
      <w:r w:rsidRPr="00E353DE">
        <w:rPr>
          <w:rFonts w:ascii="Times New Roman" w:hAnsi="Times New Roman" w:cs="Times New Roman"/>
          <w:bCs/>
          <w:sz w:val="26"/>
          <w:szCs w:val="26"/>
        </w:rPr>
        <w:t>-01-2024-00</w:t>
      </w:r>
      <w:r w:rsidRPr="00E353DE" w:rsidR="00E353DE">
        <w:rPr>
          <w:rFonts w:ascii="Times New Roman" w:hAnsi="Times New Roman" w:cs="Times New Roman"/>
          <w:bCs/>
          <w:sz w:val="26"/>
          <w:szCs w:val="26"/>
        </w:rPr>
        <w:t xml:space="preserve">1168-51 </w:t>
      </w:r>
      <w:r w:rsidRPr="00E353DE" w:rsidR="00A23E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353D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E0D0F" w:rsidRPr="00E353DE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D0F" w:rsidRPr="00E353DE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E0D0F" w:rsidRPr="00E353DE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3E0D0F" w:rsidRPr="00E353DE" w:rsidP="00B67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D0F" w:rsidRPr="00E353DE" w:rsidP="00B67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>14</w:t>
      </w:r>
      <w:r w:rsidRPr="00E353DE" w:rsidR="001D6814">
        <w:rPr>
          <w:rFonts w:ascii="Times New Roman" w:hAnsi="Times New Roman" w:cs="Times New Roman"/>
          <w:sz w:val="26"/>
          <w:szCs w:val="26"/>
        </w:rPr>
        <w:t xml:space="preserve"> </w:t>
      </w:r>
      <w:r w:rsidRPr="00E353DE" w:rsidR="00901E37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E353DE" w:rsidR="00F23D37">
        <w:rPr>
          <w:rFonts w:ascii="Times New Roman" w:hAnsi="Times New Roman" w:cs="Times New Roman"/>
          <w:sz w:val="26"/>
          <w:szCs w:val="26"/>
        </w:rPr>
        <w:t>202</w:t>
      </w:r>
      <w:r w:rsidRPr="00E353DE" w:rsidR="001D6814">
        <w:rPr>
          <w:rFonts w:ascii="Times New Roman" w:hAnsi="Times New Roman" w:cs="Times New Roman"/>
          <w:sz w:val="26"/>
          <w:szCs w:val="26"/>
        </w:rPr>
        <w:t>4</w:t>
      </w:r>
      <w:r w:rsidRPr="00E353DE" w:rsidR="00F23D37">
        <w:rPr>
          <w:rFonts w:ascii="Times New Roman" w:hAnsi="Times New Roman" w:cs="Times New Roman"/>
          <w:sz w:val="26"/>
          <w:szCs w:val="26"/>
        </w:rPr>
        <w:t xml:space="preserve"> </w:t>
      </w:r>
      <w:r w:rsidRPr="00E353DE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353DE">
        <w:rPr>
          <w:rFonts w:ascii="Times New Roman" w:hAnsi="Times New Roman" w:cs="Times New Roman"/>
          <w:sz w:val="26"/>
          <w:szCs w:val="26"/>
        </w:rPr>
        <w:tab/>
      </w:r>
      <w:r w:rsidRPr="00E353DE">
        <w:rPr>
          <w:rFonts w:ascii="Times New Roman" w:hAnsi="Times New Roman" w:cs="Times New Roman"/>
          <w:sz w:val="26"/>
          <w:szCs w:val="26"/>
        </w:rPr>
        <w:tab/>
      </w:r>
      <w:r w:rsidRPr="00E353DE">
        <w:rPr>
          <w:rFonts w:ascii="Times New Roman" w:hAnsi="Times New Roman" w:cs="Times New Roman"/>
          <w:sz w:val="26"/>
          <w:szCs w:val="26"/>
        </w:rPr>
        <w:tab/>
      </w:r>
      <w:r w:rsidRPr="00E353DE">
        <w:rPr>
          <w:rFonts w:ascii="Times New Roman" w:hAnsi="Times New Roman" w:cs="Times New Roman"/>
          <w:sz w:val="26"/>
          <w:szCs w:val="26"/>
        </w:rPr>
        <w:tab/>
      </w:r>
      <w:r w:rsidRPr="00E353DE">
        <w:rPr>
          <w:rFonts w:ascii="Times New Roman" w:hAnsi="Times New Roman" w:cs="Times New Roman"/>
          <w:sz w:val="26"/>
          <w:szCs w:val="26"/>
        </w:rPr>
        <w:tab/>
      </w:r>
      <w:r w:rsidRPr="00E353DE">
        <w:rPr>
          <w:rFonts w:ascii="Times New Roman" w:hAnsi="Times New Roman" w:cs="Times New Roman"/>
          <w:sz w:val="26"/>
          <w:szCs w:val="26"/>
        </w:rPr>
        <w:tab/>
      </w:r>
      <w:r w:rsidRPr="00E353D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353DE" w:rsidR="00B67E4C">
        <w:rPr>
          <w:rFonts w:ascii="Times New Roman" w:hAnsi="Times New Roman" w:cs="Times New Roman"/>
          <w:sz w:val="26"/>
          <w:szCs w:val="26"/>
        </w:rPr>
        <w:t xml:space="preserve">  </w:t>
      </w:r>
      <w:r w:rsidRPr="00E353DE" w:rsidR="00CC0653">
        <w:rPr>
          <w:rFonts w:ascii="Times New Roman" w:hAnsi="Times New Roman" w:cs="Times New Roman"/>
          <w:sz w:val="26"/>
          <w:szCs w:val="26"/>
        </w:rPr>
        <w:t xml:space="preserve"> </w:t>
      </w:r>
      <w:r w:rsidRPr="00E353DE">
        <w:rPr>
          <w:rFonts w:ascii="Times New Roman" w:hAnsi="Times New Roman" w:cs="Times New Roman"/>
          <w:sz w:val="26"/>
          <w:szCs w:val="26"/>
        </w:rPr>
        <w:t xml:space="preserve"> город Когалым </w:t>
      </w:r>
      <w:r w:rsidRPr="00E353DE">
        <w:rPr>
          <w:rFonts w:ascii="Times New Roman" w:hAnsi="Times New Roman" w:cs="Times New Roman"/>
          <w:sz w:val="26"/>
          <w:szCs w:val="26"/>
        </w:rPr>
        <w:tab/>
      </w:r>
      <w:r w:rsidRPr="00E353DE">
        <w:rPr>
          <w:rFonts w:ascii="Times New Roman" w:hAnsi="Times New Roman" w:cs="Times New Roman"/>
          <w:sz w:val="26"/>
          <w:szCs w:val="26"/>
        </w:rPr>
        <w:tab/>
      </w:r>
      <w:r w:rsidRPr="00E353DE">
        <w:rPr>
          <w:rFonts w:ascii="Times New Roman" w:hAnsi="Times New Roman" w:cs="Times New Roman"/>
          <w:sz w:val="26"/>
          <w:szCs w:val="26"/>
        </w:rPr>
        <w:tab/>
      </w:r>
      <w:r w:rsidRPr="00E353D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Pr="00E353DE">
        <w:rPr>
          <w:rFonts w:ascii="Times New Roman" w:hAnsi="Times New Roman" w:cs="Times New Roman"/>
          <w:sz w:val="26"/>
          <w:szCs w:val="26"/>
        </w:rPr>
        <w:tab/>
      </w:r>
      <w:r w:rsidRPr="00E353DE">
        <w:rPr>
          <w:rFonts w:ascii="Times New Roman" w:hAnsi="Times New Roman" w:cs="Times New Roman"/>
          <w:sz w:val="26"/>
          <w:szCs w:val="26"/>
        </w:rPr>
        <w:tab/>
      </w:r>
      <w:r w:rsidRPr="00E353DE">
        <w:rPr>
          <w:rFonts w:ascii="Times New Roman" w:hAnsi="Times New Roman" w:cs="Times New Roman"/>
          <w:sz w:val="26"/>
          <w:szCs w:val="26"/>
        </w:rPr>
        <w:tab/>
      </w:r>
      <w:r w:rsidRPr="00E353DE">
        <w:rPr>
          <w:rFonts w:ascii="Times New Roman" w:hAnsi="Times New Roman" w:cs="Times New Roman"/>
          <w:sz w:val="26"/>
          <w:szCs w:val="26"/>
        </w:rPr>
        <w:tab/>
      </w:r>
      <w:r w:rsidRPr="00E353DE">
        <w:rPr>
          <w:rFonts w:ascii="Times New Roman" w:hAnsi="Times New Roman" w:cs="Times New Roman"/>
          <w:sz w:val="26"/>
          <w:szCs w:val="26"/>
        </w:rPr>
        <w:tab/>
      </w:r>
    </w:p>
    <w:p w:rsidR="003E0D0F" w:rsidRPr="00E353DE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>М</w:t>
      </w:r>
      <w:r w:rsidRPr="00E353DE">
        <w:rPr>
          <w:rFonts w:ascii="Times New Roman" w:hAnsi="Times New Roman" w:cs="Times New Roman"/>
          <w:sz w:val="26"/>
          <w:szCs w:val="26"/>
        </w:rPr>
        <w:t>ир</w:t>
      </w:r>
      <w:r w:rsidRPr="00E353DE" w:rsidR="001D6814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E353DE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E353DE" w:rsidR="001D6814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E353DE">
        <w:rPr>
          <w:rFonts w:ascii="Times New Roman" w:hAnsi="Times New Roman" w:cs="Times New Roman"/>
          <w:sz w:val="26"/>
          <w:szCs w:val="26"/>
        </w:rPr>
        <w:t>(Ханты – Мансийский автоном</w:t>
      </w:r>
      <w:r w:rsidRPr="00E353DE" w:rsidR="00A23E86">
        <w:rPr>
          <w:rFonts w:ascii="Times New Roman" w:hAnsi="Times New Roman" w:cs="Times New Roman"/>
          <w:sz w:val="26"/>
          <w:szCs w:val="26"/>
        </w:rPr>
        <w:t>ный округ – Югра г. Когалым ул.</w:t>
      </w:r>
      <w:r w:rsidRPr="00E353DE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483DCD" w:rsidRPr="00E353DE" w:rsidP="00A2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E353DE" w:rsidR="00E353DE">
        <w:rPr>
          <w:rFonts w:ascii="Times New Roman" w:hAnsi="Times New Roman" w:cs="Times New Roman"/>
          <w:sz w:val="26"/>
          <w:szCs w:val="26"/>
        </w:rPr>
        <w:t>Яцика</w:t>
      </w:r>
      <w:r w:rsidRPr="00E353DE" w:rsidR="00E353DE">
        <w:rPr>
          <w:rFonts w:ascii="Times New Roman" w:hAnsi="Times New Roman" w:cs="Times New Roman"/>
          <w:sz w:val="26"/>
          <w:szCs w:val="26"/>
        </w:rPr>
        <w:t xml:space="preserve"> Анатолия Павловича, </w:t>
      </w:r>
      <w:r w:rsidR="00996DDC">
        <w:rPr>
          <w:rFonts w:ascii="Times New Roman" w:hAnsi="Times New Roman" w:cs="Times New Roman"/>
          <w:sz w:val="26"/>
          <w:szCs w:val="26"/>
        </w:rPr>
        <w:t>*</w:t>
      </w:r>
      <w:r w:rsidRPr="00E353DE" w:rsidR="00E353DE">
        <w:rPr>
          <w:rFonts w:ascii="Times New Roman" w:hAnsi="Times New Roman" w:cs="Times New Roman"/>
          <w:sz w:val="26"/>
          <w:szCs w:val="26"/>
        </w:rPr>
        <w:t xml:space="preserve">, инвалидом 1 или 2 группы не являющегося, </w:t>
      </w:r>
      <w:r w:rsidRPr="00E353DE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E353DE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E353DE" w:rsidR="008D67C7">
        <w:rPr>
          <w:rFonts w:ascii="Times New Roman" w:hAnsi="Times New Roman" w:cs="Times New Roman"/>
          <w:sz w:val="26"/>
          <w:szCs w:val="26"/>
        </w:rPr>
        <w:t>го</w:t>
      </w:r>
      <w:r w:rsidRPr="00E353DE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E353DE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E353DE" w:rsidR="00A23E86">
        <w:rPr>
          <w:rFonts w:ascii="Times New Roman" w:hAnsi="Times New Roman" w:cs="Times New Roman"/>
          <w:sz w:val="26"/>
          <w:szCs w:val="26"/>
        </w:rPr>
        <w:t>ч. 1 ст.</w:t>
      </w:r>
      <w:r w:rsidRPr="00E353DE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E353DE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E353DE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E353DE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53DE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E353DE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1E37" w:rsidRPr="00E353DE" w:rsidP="00E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 xml:space="preserve">14.03.2024 г. в 10 час. 00 мин. в </w:t>
      </w:r>
      <w:r w:rsidRPr="00E353DE">
        <w:rPr>
          <w:rFonts w:ascii="Times New Roman" w:hAnsi="Times New Roman" w:cs="Times New Roman"/>
          <w:sz w:val="26"/>
          <w:szCs w:val="26"/>
        </w:rPr>
        <w:t>каб</w:t>
      </w:r>
      <w:r w:rsidRPr="00E353DE">
        <w:rPr>
          <w:rFonts w:ascii="Times New Roman" w:hAnsi="Times New Roman" w:cs="Times New Roman"/>
          <w:sz w:val="26"/>
          <w:szCs w:val="26"/>
        </w:rPr>
        <w:t xml:space="preserve">. 300 по ул. Мира, 24, было установлено, что </w:t>
      </w:r>
      <w:r w:rsidRPr="00E353DE">
        <w:rPr>
          <w:rFonts w:ascii="Times New Roman" w:hAnsi="Times New Roman" w:cs="Times New Roman"/>
          <w:sz w:val="26"/>
          <w:szCs w:val="26"/>
        </w:rPr>
        <w:t>Яцик</w:t>
      </w:r>
      <w:r w:rsidRPr="00E353DE">
        <w:rPr>
          <w:rFonts w:ascii="Times New Roman" w:hAnsi="Times New Roman" w:cs="Times New Roman"/>
          <w:sz w:val="26"/>
          <w:szCs w:val="26"/>
        </w:rPr>
        <w:t xml:space="preserve"> А.П. совершил административное правонарушение 09.02.2024 г. в 00 час. 01 мин. в виде неуплаты административного штрафа в размере 800,00 рублей по постановлению </w:t>
      </w:r>
      <w:r>
        <w:rPr>
          <w:rFonts w:ascii="Times New Roman" w:hAnsi="Times New Roman" w:cs="Times New Roman"/>
          <w:sz w:val="26"/>
          <w:szCs w:val="26"/>
        </w:rPr>
        <w:t xml:space="preserve">и. о. </w:t>
      </w:r>
      <w:r>
        <w:rPr>
          <w:rFonts w:ascii="Times New Roman" w:hAnsi="Times New Roman" w:cs="Times New Roman"/>
          <w:sz w:val="26"/>
          <w:szCs w:val="26"/>
        </w:rPr>
        <w:t>мировго</w:t>
      </w:r>
      <w:r>
        <w:rPr>
          <w:rFonts w:ascii="Times New Roman" w:hAnsi="Times New Roman" w:cs="Times New Roman"/>
          <w:sz w:val="26"/>
          <w:szCs w:val="26"/>
        </w:rPr>
        <w:t xml:space="preserve"> судьи судебного участка №1</w:t>
      </w:r>
      <w:r w:rsidRPr="00E353DE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53DE">
        <w:rPr>
          <w:rFonts w:ascii="Times New Roman" w:hAnsi="Times New Roman" w:cs="Times New Roman"/>
          <w:sz w:val="26"/>
          <w:szCs w:val="26"/>
        </w:rPr>
        <w:t>миро</w:t>
      </w:r>
      <w:r>
        <w:rPr>
          <w:rFonts w:ascii="Times New Roman" w:hAnsi="Times New Roman" w:cs="Times New Roman"/>
          <w:sz w:val="26"/>
          <w:szCs w:val="26"/>
        </w:rPr>
        <w:t>вого судьи судебного участка № 2</w:t>
      </w:r>
      <w:r w:rsidRPr="00E353DE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по делу №</w:t>
      </w:r>
      <w:r w:rsidRPr="00E353DE">
        <w:rPr>
          <w:rFonts w:ascii="Times New Roman" w:hAnsi="Times New Roman" w:cs="Times New Roman"/>
          <w:sz w:val="26"/>
          <w:szCs w:val="26"/>
        </w:rPr>
        <w:t>5-1070/1701/2023 о наложении административного штрафа от «29» ноября 2023 г. в течение шестидесяти дней со дня вступления постановления в законную силу 10.12.2023 г. Срок уплаты административного штрафа истек 08.02.2024 г.</w:t>
      </w:r>
    </w:p>
    <w:p w:rsidR="00A23E86" w:rsidRPr="00E353DE" w:rsidP="00A2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>Яцик</w:t>
      </w:r>
      <w:r w:rsidRPr="00E353DE">
        <w:rPr>
          <w:rFonts w:ascii="Times New Roman" w:hAnsi="Times New Roman" w:cs="Times New Roman"/>
          <w:sz w:val="26"/>
          <w:szCs w:val="26"/>
        </w:rPr>
        <w:t xml:space="preserve"> А.П.</w:t>
      </w:r>
      <w:r w:rsidRPr="00E353DE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</w:t>
      </w:r>
      <w:r w:rsidRPr="00E353DE" w:rsidR="00901E37">
        <w:rPr>
          <w:rFonts w:ascii="Times New Roman" w:hAnsi="Times New Roman" w:cs="Times New Roman"/>
          <w:sz w:val="26"/>
          <w:szCs w:val="26"/>
        </w:rPr>
        <w:t xml:space="preserve"> и пояснил, что не уплатил штраф так как не было денег.</w:t>
      </w:r>
    </w:p>
    <w:p w:rsidR="00A23E86" w:rsidRPr="00E353DE" w:rsidP="00E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E353DE" w:rsidR="00E353DE">
        <w:rPr>
          <w:rFonts w:ascii="Times New Roman" w:hAnsi="Times New Roman" w:cs="Times New Roman"/>
          <w:sz w:val="26"/>
          <w:szCs w:val="26"/>
        </w:rPr>
        <w:t>Яцика</w:t>
      </w:r>
      <w:r w:rsidRPr="00E353DE" w:rsidR="00E353DE">
        <w:rPr>
          <w:rFonts w:ascii="Times New Roman" w:hAnsi="Times New Roman" w:cs="Times New Roman"/>
          <w:sz w:val="26"/>
          <w:szCs w:val="26"/>
        </w:rPr>
        <w:t xml:space="preserve"> А.П.</w:t>
      </w:r>
      <w:r w:rsidRPr="00E353DE">
        <w:rPr>
          <w:rFonts w:ascii="Times New Roman" w:hAnsi="Times New Roman" w:cs="Times New Roman"/>
          <w:sz w:val="26"/>
          <w:szCs w:val="26"/>
        </w:rPr>
        <w:t>, исследовав материалы дела: протокол №4</w:t>
      </w:r>
      <w:r w:rsidRPr="00E353DE" w:rsidR="00E353DE">
        <w:rPr>
          <w:rFonts w:ascii="Times New Roman" w:hAnsi="Times New Roman" w:cs="Times New Roman"/>
          <w:sz w:val="26"/>
          <w:szCs w:val="26"/>
        </w:rPr>
        <w:t>5</w:t>
      </w:r>
      <w:r w:rsidRPr="00E353DE">
        <w:rPr>
          <w:rFonts w:ascii="Times New Roman" w:hAnsi="Times New Roman" w:cs="Times New Roman"/>
          <w:sz w:val="26"/>
          <w:szCs w:val="26"/>
        </w:rPr>
        <w:t xml:space="preserve">/24/86003-АП об административном правонарушении от </w:t>
      </w:r>
      <w:r w:rsidRPr="00E353DE" w:rsidR="00E353DE">
        <w:rPr>
          <w:rFonts w:ascii="Times New Roman" w:hAnsi="Times New Roman" w:cs="Times New Roman"/>
          <w:sz w:val="26"/>
          <w:szCs w:val="26"/>
        </w:rPr>
        <w:t>14.03.</w:t>
      </w:r>
      <w:r w:rsidRPr="00E353DE">
        <w:rPr>
          <w:rFonts w:ascii="Times New Roman" w:hAnsi="Times New Roman" w:cs="Times New Roman"/>
          <w:sz w:val="26"/>
          <w:szCs w:val="26"/>
        </w:rPr>
        <w:t xml:space="preserve">2024 г.; акт об обнаружении правонарушения от </w:t>
      </w:r>
      <w:r w:rsidRPr="00E353DE" w:rsidR="00E353DE">
        <w:rPr>
          <w:rFonts w:ascii="Times New Roman" w:hAnsi="Times New Roman" w:cs="Times New Roman"/>
          <w:sz w:val="26"/>
          <w:szCs w:val="26"/>
        </w:rPr>
        <w:t>14</w:t>
      </w:r>
      <w:r w:rsidRPr="00E353DE">
        <w:rPr>
          <w:rFonts w:ascii="Times New Roman" w:hAnsi="Times New Roman" w:cs="Times New Roman"/>
          <w:sz w:val="26"/>
          <w:szCs w:val="26"/>
        </w:rPr>
        <w:t>.0</w:t>
      </w:r>
      <w:r w:rsidRPr="00E353DE" w:rsidR="00901E37">
        <w:rPr>
          <w:rFonts w:ascii="Times New Roman" w:hAnsi="Times New Roman" w:cs="Times New Roman"/>
          <w:sz w:val="26"/>
          <w:szCs w:val="26"/>
        </w:rPr>
        <w:t>3</w:t>
      </w:r>
      <w:r w:rsidRPr="00E353DE">
        <w:rPr>
          <w:rFonts w:ascii="Times New Roman" w:hAnsi="Times New Roman" w:cs="Times New Roman"/>
          <w:sz w:val="26"/>
          <w:szCs w:val="26"/>
        </w:rPr>
        <w:t xml:space="preserve">.2024 г.; копию постановления по делу об административном правонарушении </w:t>
      </w:r>
      <w:r w:rsidRPr="00E353DE" w:rsidR="00E353DE">
        <w:rPr>
          <w:rFonts w:ascii="Times New Roman" w:hAnsi="Times New Roman" w:cs="Times New Roman"/>
          <w:sz w:val="26"/>
          <w:szCs w:val="26"/>
        </w:rPr>
        <w:t>мирового судьи судебного участка № 1 Когалымского судебного района ХМАО - Югры по делу №05-1070/1701/2023</w:t>
      </w:r>
      <w:r w:rsidRPr="00E353DE">
        <w:rPr>
          <w:rFonts w:ascii="Times New Roman" w:hAnsi="Times New Roman" w:cs="Times New Roman"/>
          <w:sz w:val="26"/>
          <w:szCs w:val="26"/>
        </w:rPr>
        <w:t xml:space="preserve">; копию постановления о возбуждении исполнительного производства от </w:t>
      </w:r>
      <w:r w:rsidRPr="00E353DE" w:rsidR="00E353DE">
        <w:rPr>
          <w:rFonts w:ascii="Times New Roman" w:hAnsi="Times New Roman" w:cs="Times New Roman"/>
          <w:sz w:val="26"/>
          <w:szCs w:val="26"/>
        </w:rPr>
        <w:t>14.02.</w:t>
      </w:r>
      <w:r w:rsidRPr="00E353DE">
        <w:rPr>
          <w:rFonts w:ascii="Times New Roman" w:hAnsi="Times New Roman" w:cs="Times New Roman"/>
          <w:sz w:val="26"/>
          <w:szCs w:val="26"/>
        </w:rPr>
        <w:t>202</w:t>
      </w:r>
      <w:r w:rsidRPr="00E353DE" w:rsidR="00901E37">
        <w:rPr>
          <w:rFonts w:ascii="Times New Roman" w:hAnsi="Times New Roman" w:cs="Times New Roman"/>
          <w:sz w:val="26"/>
          <w:szCs w:val="26"/>
        </w:rPr>
        <w:t>4</w:t>
      </w:r>
      <w:r w:rsidRPr="00E353DE">
        <w:rPr>
          <w:rFonts w:ascii="Times New Roman" w:hAnsi="Times New Roman" w:cs="Times New Roman"/>
          <w:sz w:val="26"/>
          <w:szCs w:val="26"/>
        </w:rPr>
        <w:t xml:space="preserve"> г., считает, что в действиях </w:t>
      </w:r>
      <w:r w:rsidRPr="00E353DE" w:rsidR="00E353DE">
        <w:rPr>
          <w:rFonts w:ascii="Times New Roman" w:hAnsi="Times New Roman" w:cs="Times New Roman"/>
          <w:sz w:val="26"/>
          <w:szCs w:val="26"/>
        </w:rPr>
        <w:t>Яцика</w:t>
      </w:r>
      <w:r w:rsidRPr="00E353DE" w:rsidR="00E353DE">
        <w:rPr>
          <w:rFonts w:ascii="Times New Roman" w:hAnsi="Times New Roman" w:cs="Times New Roman"/>
          <w:sz w:val="26"/>
          <w:szCs w:val="26"/>
        </w:rPr>
        <w:t xml:space="preserve"> А.П.</w:t>
      </w:r>
      <w:r w:rsidRPr="00E353DE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9E2C23" w:rsidRPr="00E353DE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E2C23" w:rsidRPr="00E353DE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E353DE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E353D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353DE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E353D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353DE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E353D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353DE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E353D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353DE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80878" w:rsidRPr="00E353DE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E353DE" w:rsidR="00E353DE">
        <w:rPr>
          <w:rFonts w:ascii="Times New Roman" w:hAnsi="Times New Roman" w:cs="Times New Roman"/>
          <w:sz w:val="26"/>
          <w:szCs w:val="26"/>
        </w:rPr>
        <w:t>Яцик</w:t>
      </w:r>
      <w:r w:rsidRPr="00E353DE" w:rsidR="00E353DE">
        <w:rPr>
          <w:rFonts w:ascii="Times New Roman" w:hAnsi="Times New Roman" w:cs="Times New Roman"/>
          <w:sz w:val="26"/>
          <w:szCs w:val="26"/>
        </w:rPr>
        <w:t xml:space="preserve"> А.П.</w:t>
      </w:r>
      <w:r w:rsidRPr="00E353DE" w:rsidR="00A23E86">
        <w:rPr>
          <w:rFonts w:ascii="Times New Roman" w:hAnsi="Times New Roman" w:cs="Times New Roman"/>
          <w:sz w:val="26"/>
          <w:szCs w:val="26"/>
        </w:rPr>
        <w:t xml:space="preserve"> </w:t>
      </w:r>
      <w:r w:rsidRPr="00E353DE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E353DE" w:rsidR="00E353DE">
        <w:rPr>
          <w:rFonts w:ascii="Times New Roman" w:hAnsi="Times New Roman" w:cs="Times New Roman"/>
          <w:sz w:val="26"/>
          <w:szCs w:val="26"/>
        </w:rPr>
        <w:t>Яцик</w:t>
      </w:r>
      <w:r w:rsidRPr="00E353DE" w:rsidR="00E353DE">
        <w:rPr>
          <w:rFonts w:ascii="Times New Roman" w:hAnsi="Times New Roman" w:cs="Times New Roman"/>
          <w:sz w:val="26"/>
          <w:szCs w:val="26"/>
        </w:rPr>
        <w:t xml:space="preserve"> А.П.</w:t>
      </w:r>
      <w:r w:rsidRPr="00E353DE" w:rsidR="00A23E86">
        <w:rPr>
          <w:rFonts w:ascii="Times New Roman" w:hAnsi="Times New Roman" w:cs="Times New Roman"/>
          <w:sz w:val="26"/>
          <w:szCs w:val="26"/>
        </w:rPr>
        <w:t xml:space="preserve"> </w:t>
      </w:r>
      <w:r w:rsidRPr="00E353DE">
        <w:rPr>
          <w:rFonts w:ascii="Times New Roman" w:hAnsi="Times New Roman" w:cs="Times New Roman"/>
          <w:sz w:val="26"/>
          <w:szCs w:val="26"/>
        </w:rPr>
        <w:t>винов</w:t>
      </w:r>
      <w:r w:rsidRPr="00E353DE" w:rsidR="008D67C7">
        <w:rPr>
          <w:rFonts w:ascii="Times New Roman" w:hAnsi="Times New Roman" w:cs="Times New Roman"/>
          <w:sz w:val="26"/>
          <w:szCs w:val="26"/>
        </w:rPr>
        <w:t>е</w:t>
      </w:r>
      <w:r w:rsidRPr="00E353DE" w:rsidR="008B6E40">
        <w:rPr>
          <w:rFonts w:ascii="Times New Roman" w:hAnsi="Times New Roman" w:cs="Times New Roman"/>
          <w:sz w:val="26"/>
          <w:szCs w:val="26"/>
        </w:rPr>
        <w:t>н</w:t>
      </w:r>
      <w:r w:rsidRPr="00E353DE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0E3921" w:rsidRPr="00E353DE" w:rsidP="00B67E4C">
      <w:pPr>
        <w:pStyle w:val="BodyTextIndent"/>
        <w:ind w:firstLine="567"/>
        <w:rPr>
          <w:sz w:val="26"/>
          <w:szCs w:val="26"/>
        </w:rPr>
      </w:pPr>
      <w:r w:rsidRPr="00E353DE">
        <w:rPr>
          <w:sz w:val="26"/>
          <w:szCs w:val="26"/>
        </w:rPr>
        <w:t>Обстоятельств, исключающих производство по делу, не имеется.</w:t>
      </w:r>
    </w:p>
    <w:p w:rsidR="00A23E86" w:rsidRPr="00E353DE" w:rsidP="00A23E86">
      <w:pPr>
        <w:pStyle w:val="BodyTextIndent"/>
        <w:ind w:firstLine="567"/>
        <w:rPr>
          <w:sz w:val="26"/>
          <w:szCs w:val="26"/>
        </w:rPr>
      </w:pPr>
      <w:r w:rsidRPr="00E353DE">
        <w:rPr>
          <w:sz w:val="26"/>
          <w:szCs w:val="26"/>
        </w:rPr>
        <w:t>Обстоятельств</w:t>
      </w:r>
      <w:r w:rsidRPr="00E353DE" w:rsidR="004F10C5">
        <w:rPr>
          <w:sz w:val="26"/>
          <w:szCs w:val="26"/>
        </w:rPr>
        <w:t xml:space="preserve">, смягчающих </w:t>
      </w:r>
      <w:r w:rsidRPr="00E353DE">
        <w:rPr>
          <w:sz w:val="26"/>
          <w:szCs w:val="26"/>
        </w:rPr>
        <w:t>административную ответственность</w:t>
      </w:r>
      <w:r w:rsidRPr="00E353DE" w:rsidR="004F10C5">
        <w:rPr>
          <w:sz w:val="26"/>
          <w:szCs w:val="26"/>
        </w:rPr>
        <w:t xml:space="preserve"> </w:t>
      </w:r>
      <w:r w:rsidRPr="00E353DE" w:rsidR="00E353DE">
        <w:rPr>
          <w:sz w:val="26"/>
          <w:szCs w:val="26"/>
        </w:rPr>
        <w:t>Яцика</w:t>
      </w:r>
      <w:r w:rsidRPr="00E353DE" w:rsidR="00E353DE">
        <w:rPr>
          <w:sz w:val="26"/>
          <w:szCs w:val="26"/>
        </w:rPr>
        <w:t xml:space="preserve"> А.П.</w:t>
      </w:r>
      <w:r w:rsidRPr="00E353DE" w:rsidR="004F10C5">
        <w:rPr>
          <w:sz w:val="26"/>
          <w:szCs w:val="26"/>
        </w:rPr>
        <w:t xml:space="preserve">, предусмотренных </w:t>
      </w:r>
      <w:r w:rsidRPr="00E353DE">
        <w:rPr>
          <w:sz w:val="26"/>
          <w:szCs w:val="26"/>
        </w:rPr>
        <w:t>ст. 4.2</w:t>
      </w:r>
      <w:r w:rsidRPr="00E353DE" w:rsidR="00930E91">
        <w:rPr>
          <w:sz w:val="26"/>
          <w:szCs w:val="26"/>
        </w:rPr>
        <w:t xml:space="preserve"> </w:t>
      </w:r>
      <w:r w:rsidRPr="00E353DE">
        <w:rPr>
          <w:sz w:val="26"/>
          <w:szCs w:val="26"/>
        </w:rPr>
        <w:t xml:space="preserve">КоАП РФ </w:t>
      </w:r>
      <w:r w:rsidRPr="00E353DE" w:rsidR="004F10C5">
        <w:rPr>
          <w:sz w:val="26"/>
          <w:szCs w:val="26"/>
        </w:rPr>
        <w:t>мировым судьей не установлено.</w:t>
      </w:r>
    </w:p>
    <w:p w:rsidR="00A23E86" w:rsidRPr="00E353DE" w:rsidP="00A23E86">
      <w:pPr>
        <w:pStyle w:val="BodyTextIndent"/>
        <w:ind w:firstLine="567"/>
        <w:rPr>
          <w:sz w:val="26"/>
          <w:szCs w:val="26"/>
        </w:rPr>
      </w:pPr>
      <w:r w:rsidRPr="00E353DE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9E2C23" w:rsidRPr="00E353DE" w:rsidP="009E2C23">
      <w:pPr>
        <w:pStyle w:val="BodyTextIndent"/>
        <w:ind w:firstLine="567"/>
        <w:rPr>
          <w:sz w:val="26"/>
          <w:szCs w:val="26"/>
        </w:rPr>
      </w:pPr>
      <w:r w:rsidRPr="00E353DE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E353DE" w:rsidR="00E353DE">
        <w:rPr>
          <w:sz w:val="26"/>
          <w:szCs w:val="26"/>
        </w:rPr>
        <w:t>Яцика</w:t>
      </w:r>
      <w:r w:rsidRPr="00E353DE" w:rsidR="00E353DE">
        <w:rPr>
          <w:sz w:val="26"/>
          <w:szCs w:val="26"/>
        </w:rPr>
        <w:t xml:space="preserve"> А.П.</w:t>
      </w:r>
      <w:r w:rsidRPr="00E353DE">
        <w:rPr>
          <w:sz w:val="26"/>
          <w:szCs w:val="26"/>
        </w:rPr>
        <w:t>,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C23BD" w:rsidRPr="00E353DE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8C23BD" w:rsidRPr="00E353DE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E353DE" w:rsidP="008C23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C23BD" w:rsidRPr="00E353DE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E353DE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>Яцика</w:t>
      </w:r>
      <w:r w:rsidRPr="00E353DE">
        <w:rPr>
          <w:rFonts w:ascii="Times New Roman" w:hAnsi="Times New Roman" w:cs="Times New Roman"/>
          <w:sz w:val="26"/>
          <w:szCs w:val="26"/>
        </w:rPr>
        <w:t xml:space="preserve"> Анатолия Павловича </w:t>
      </w:r>
      <w:r w:rsidRPr="00E353DE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ч. 1 ст. 20.25 КоАП РФ и назначить ему административное наказание в виде административного ареста сроком на 0</w:t>
      </w:r>
      <w:r w:rsidRPr="00E353DE">
        <w:rPr>
          <w:rFonts w:ascii="Times New Roman" w:hAnsi="Times New Roman" w:cs="Times New Roman"/>
          <w:sz w:val="26"/>
          <w:szCs w:val="26"/>
        </w:rPr>
        <w:t>2</w:t>
      </w:r>
      <w:r w:rsidRPr="00E353DE">
        <w:rPr>
          <w:rFonts w:ascii="Times New Roman" w:hAnsi="Times New Roman" w:cs="Times New Roman"/>
          <w:sz w:val="26"/>
          <w:szCs w:val="26"/>
        </w:rPr>
        <w:t xml:space="preserve"> (</w:t>
      </w:r>
      <w:r w:rsidRPr="00E353DE">
        <w:rPr>
          <w:rFonts w:ascii="Times New Roman" w:hAnsi="Times New Roman" w:cs="Times New Roman"/>
          <w:sz w:val="26"/>
          <w:szCs w:val="26"/>
        </w:rPr>
        <w:t>двое</w:t>
      </w:r>
      <w:r w:rsidRPr="00E353DE">
        <w:rPr>
          <w:rFonts w:ascii="Times New Roman" w:hAnsi="Times New Roman" w:cs="Times New Roman"/>
          <w:sz w:val="26"/>
          <w:szCs w:val="26"/>
        </w:rPr>
        <w:t>) сут</w:t>
      </w:r>
      <w:r w:rsidRPr="00E353DE" w:rsidR="00A23E86">
        <w:rPr>
          <w:rFonts w:ascii="Times New Roman" w:hAnsi="Times New Roman" w:cs="Times New Roman"/>
          <w:sz w:val="26"/>
          <w:szCs w:val="26"/>
        </w:rPr>
        <w:t>ок</w:t>
      </w:r>
      <w:r w:rsidRPr="00E353DE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8C23BD" w:rsidRPr="00E353DE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3DE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E353DE" w:rsidR="00E353DE">
        <w:rPr>
          <w:rFonts w:ascii="Times New Roman" w:hAnsi="Times New Roman" w:cs="Times New Roman"/>
          <w:sz w:val="26"/>
          <w:szCs w:val="26"/>
        </w:rPr>
        <w:t>Яцику</w:t>
      </w:r>
      <w:r w:rsidRPr="00E353DE" w:rsidR="00E353DE">
        <w:rPr>
          <w:rFonts w:ascii="Times New Roman" w:hAnsi="Times New Roman" w:cs="Times New Roman"/>
          <w:sz w:val="26"/>
          <w:szCs w:val="26"/>
        </w:rPr>
        <w:t xml:space="preserve"> А.П. </w:t>
      </w:r>
      <w:r w:rsidRPr="00E353DE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Pr="00E353DE" w:rsidR="00E353DE">
        <w:rPr>
          <w:rFonts w:ascii="Times New Roman" w:hAnsi="Times New Roman" w:cs="Times New Roman"/>
          <w:sz w:val="26"/>
          <w:szCs w:val="26"/>
        </w:rPr>
        <w:t>11 час. 3</w:t>
      </w:r>
      <w:r w:rsidRPr="00E353DE" w:rsidR="00A23E86">
        <w:rPr>
          <w:rFonts w:ascii="Times New Roman" w:hAnsi="Times New Roman" w:cs="Times New Roman"/>
          <w:sz w:val="26"/>
          <w:szCs w:val="26"/>
        </w:rPr>
        <w:t xml:space="preserve">0 мин. </w:t>
      </w:r>
      <w:r w:rsidRPr="00E353DE" w:rsidR="00E353DE">
        <w:rPr>
          <w:rFonts w:ascii="Times New Roman" w:hAnsi="Times New Roman" w:cs="Times New Roman"/>
          <w:sz w:val="26"/>
          <w:szCs w:val="26"/>
        </w:rPr>
        <w:t>14</w:t>
      </w:r>
      <w:r w:rsidRPr="00E353DE" w:rsidR="003634E4">
        <w:rPr>
          <w:rFonts w:ascii="Times New Roman" w:hAnsi="Times New Roman" w:cs="Times New Roman"/>
          <w:sz w:val="26"/>
          <w:szCs w:val="26"/>
        </w:rPr>
        <w:t>.0</w:t>
      </w:r>
      <w:r w:rsidRPr="00E353DE" w:rsidR="00901E37">
        <w:rPr>
          <w:rFonts w:ascii="Times New Roman" w:hAnsi="Times New Roman" w:cs="Times New Roman"/>
          <w:sz w:val="26"/>
          <w:szCs w:val="26"/>
        </w:rPr>
        <w:t>3</w:t>
      </w:r>
      <w:r w:rsidRPr="00E353DE">
        <w:rPr>
          <w:rFonts w:ascii="Times New Roman" w:hAnsi="Times New Roman" w:cs="Times New Roman"/>
          <w:sz w:val="26"/>
          <w:szCs w:val="26"/>
        </w:rPr>
        <w:t>.202</w:t>
      </w:r>
      <w:r w:rsidRPr="00E353DE" w:rsidR="009E2C23">
        <w:rPr>
          <w:rFonts w:ascii="Times New Roman" w:hAnsi="Times New Roman" w:cs="Times New Roman"/>
          <w:sz w:val="26"/>
          <w:szCs w:val="26"/>
        </w:rPr>
        <w:t>4</w:t>
      </w:r>
      <w:r w:rsidRPr="00E353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6814" w:rsidRPr="00E353DE" w:rsidP="001D6814">
      <w:pPr>
        <w:pStyle w:val="BodyTextIndent"/>
        <w:ind w:firstLine="567"/>
        <w:rPr>
          <w:sz w:val="26"/>
          <w:szCs w:val="26"/>
        </w:rPr>
      </w:pPr>
      <w:r w:rsidRPr="00E353DE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353DE">
        <w:rPr>
          <w:bCs/>
          <w:sz w:val="26"/>
          <w:szCs w:val="26"/>
        </w:rPr>
        <w:t xml:space="preserve"> </w:t>
      </w:r>
      <w:r w:rsidRPr="00E353DE">
        <w:rPr>
          <w:sz w:val="26"/>
          <w:szCs w:val="26"/>
        </w:rPr>
        <w:t>путем подачи жалобы мировому судье или в К</w:t>
      </w:r>
      <w:r w:rsidRPr="00E353DE" w:rsidR="00901E37">
        <w:rPr>
          <w:sz w:val="26"/>
          <w:szCs w:val="26"/>
        </w:rPr>
        <w:t>огалымский городской суд Ханты-</w:t>
      </w:r>
      <w:r w:rsidRPr="00E353DE">
        <w:rPr>
          <w:sz w:val="26"/>
          <w:szCs w:val="26"/>
        </w:rPr>
        <w:t xml:space="preserve">Мансийского автономного округа – Югры в течение 10 суток со дня вручения, получения копии постановления.      </w:t>
      </w:r>
    </w:p>
    <w:p w:rsidR="001D6814" w:rsidRPr="00E353DE" w:rsidP="001D6814">
      <w:pPr>
        <w:pStyle w:val="BodyTextIndent"/>
        <w:ind w:firstLine="567"/>
        <w:rPr>
          <w:sz w:val="26"/>
          <w:szCs w:val="26"/>
        </w:rPr>
      </w:pPr>
    </w:p>
    <w:p w:rsidR="009E2C23" w:rsidRPr="00E353DE" w:rsidP="001D6814">
      <w:pPr>
        <w:pStyle w:val="BodyTextIndent"/>
        <w:ind w:firstLine="567"/>
        <w:rPr>
          <w:sz w:val="26"/>
          <w:szCs w:val="26"/>
        </w:rPr>
      </w:pPr>
    </w:p>
    <w:p w:rsidR="001D6814" w:rsidRPr="00E353DE" w:rsidP="001D6814">
      <w:pPr>
        <w:pStyle w:val="BodyTextIndent"/>
        <w:ind w:firstLine="567"/>
        <w:rPr>
          <w:sz w:val="26"/>
          <w:szCs w:val="26"/>
        </w:rPr>
      </w:pPr>
      <w:r w:rsidRPr="00E353DE">
        <w:rPr>
          <w:sz w:val="26"/>
          <w:szCs w:val="26"/>
        </w:rPr>
        <w:t xml:space="preserve">Мировой судья        </w:t>
      </w:r>
      <w:r w:rsidRPr="00E353DE">
        <w:rPr>
          <w:sz w:val="26"/>
          <w:szCs w:val="26"/>
        </w:rPr>
        <w:tab/>
      </w:r>
      <w:r w:rsidRPr="00E353DE">
        <w:rPr>
          <w:sz w:val="26"/>
          <w:szCs w:val="26"/>
        </w:rPr>
        <w:tab/>
        <w:t xml:space="preserve">                                              </w:t>
      </w:r>
      <w:r w:rsidRPr="00E353DE">
        <w:rPr>
          <w:sz w:val="26"/>
          <w:szCs w:val="26"/>
        </w:rPr>
        <w:tab/>
        <w:t xml:space="preserve">    Н.В. Олькова</w:t>
      </w:r>
    </w:p>
    <w:p w:rsidR="001D6814" w:rsidRPr="00E353DE" w:rsidP="001D6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3F8" w:rsidRPr="00E353DE" w:rsidP="00B943F8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D37" w:rsidRPr="00E353DE" w:rsidP="00B943F8">
      <w:pPr>
        <w:pStyle w:val="BodyTextIndent"/>
        <w:ind w:firstLine="567"/>
        <w:rPr>
          <w:sz w:val="26"/>
          <w:szCs w:val="26"/>
        </w:rPr>
      </w:pPr>
    </w:p>
    <w:sectPr w:rsidSect="009E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67FC"/>
    <w:rsid w:val="00067F23"/>
    <w:rsid w:val="00080F6F"/>
    <w:rsid w:val="000D7A08"/>
    <w:rsid w:val="000E3921"/>
    <w:rsid w:val="000E64A3"/>
    <w:rsid w:val="00106FEB"/>
    <w:rsid w:val="0011290B"/>
    <w:rsid w:val="001344B1"/>
    <w:rsid w:val="001434DF"/>
    <w:rsid w:val="001545C4"/>
    <w:rsid w:val="001C579D"/>
    <w:rsid w:val="001D2519"/>
    <w:rsid w:val="001D6814"/>
    <w:rsid w:val="001E0AA3"/>
    <w:rsid w:val="00221408"/>
    <w:rsid w:val="002536E2"/>
    <w:rsid w:val="00273B64"/>
    <w:rsid w:val="00292C63"/>
    <w:rsid w:val="002A511D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4E4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CFF"/>
    <w:rsid w:val="0045199E"/>
    <w:rsid w:val="004578FD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15D75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5115"/>
    <w:rsid w:val="005C4326"/>
    <w:rsid w:val="005E0FFF"/>
    <w:rsid w:val="005F4D28"/>
    <w:rsid w:val="00600059"/>
    <w:rsid w:val="0060057D"/>
    <w:rsid w:val="00623D22"/>
    <w:rsid w:val="00640C30"/>
    <w:rsid w:val="0064324E"/>
    <w:rsid w:val="0065228B"/>
    <w:rsid w:val="00696196"/>
    <w:rsid w:val="006C381E"/>
    <w:rsid w:val="006F103D"/>
    <w:rsid w:val="00707FE2"/>
    <w:rsid w:val="007117B6"/>
    <w:rsid w:val="00714B22"/>
    <w:rsid w:val="00755BC7"/>
    <w:rsid w:val="007625F7"/>
    <w:rsid w:val="007817EF"/>
    <w:rsid w:val="0079113E"/>
    <w:rsid w:val="007D16A4"/>
    <w:rsid w:val="007D5316"/>
    <w:rsid w:val="007F412A"/>
    <w:rsid w:val="007F482C"/>
    <w:rsid w:val="00805013"/>
    <w:rsid w:val="00810ECD"/>
    <w:rsid w:val="00813FFB"/>
    <w:rsid w:val="00832FDC"/>
    <w:rsid w:val="008441AE"/>
    <w:rsid w:val="0084768E"/>
    <w:rsid w:val="00857467"/>
    <w:rsid w:val="008606D6"/>
    <w:rsid w:val="00866C30"/>
    <w:rsid w:val="00877381"/>
    <w:rsid w:val="008930D1"/>
    <w:rsid w:val="008B6E40"/>
    <w:rsid w:val="008C085D"/>
    <w:rsid w:val="008C23BD"/>
    <w:rsid w:val="008D2055"/>
    <w:rsid w:val="008D67C7"/>
    <w:rsid w:val="00901E37"/>
    <w:rsid w:val="009046E8"/>
    <w:rsid w:val="0091636E"/>
    <w:rsid w:val="00924D50"/>
    <w:rsid w:val="00930E91"/>
    <w:rsid w:val="0093317D"/>
    <w:rsid w:val="00935801"/>
    <w:rsid w:val="009362FA"/>
    <w:rsid w:val="00996AFE"/>
    <w:rsid w:val="00996DDC"/>
    <w:rsid w:val="009B2C18"/>
    <w:rsid w:val="009C1513"/>
    <w:rsid w:val="009D1C9A"/>
    <w:rsid w:val="009D672E"/>
    <w:rsid w:val="009E2C23"/>
    <w:rsid w:val="00A23E86"/>
    <w:rsid w:val="00A33799"/>
    <w:rsid w:val="00A566E9"/>
    <w:rsid w:val="00A66500"/>
    <w:rsid w:val="00AC22B6"/>
    <w:rsid w:val="00AC7C2D"/>
    <w:rsid w:val="00AD70A7"/>
    <w:rsid w:val="00AE483E"/>
    <w:rsid w:val="00B009AF"/>
    <w:rsid w:val="00B32F42"/>
    <w:rsid w:val="00B34D3F"/>
    <w:rsid w:val="00B530FD"/>
    <w:rsid w:val="00B67E4C"/>
    <w:rsid w:val="00B92F7C"/>
    <w:rsid w:val="00B93843"/>
    <w:rsid w:val="00B943F8"/>
    <w:rsid w:val="00BC74E9"/>
    <w:rsid w:val="00BE6DB8"/>
    <w:rsid w:val="00BF1D50"/>
    <w:rsid w:val="00C10FA5"/>
    <w:rsid w:val="00C83A25"/>
    <w:rsid w:val="00CC0653"/>
    <w:rsid w:val="00CC23EB"/>
    <w:rsid w:val="00CC5413"/>
    <w:rsid w:val="00CE644B"/>
    <w:rsid w:val="00CE7AEB"/>
    <w:rsid w:val="00CF4B64"/>
    <w:rsid w:val="00CF536D"/>
    <w:rsid w:val="00D074DD"/>
    <w:rsid w:val="00D21883"/>
    <w:rsid w:val="00D25432"/>
    <w:rsid w:val="00D25F67"/>
    <w:rsid w:val="00D46A2C"/>
    <w:rsid w:val="00D670E7"/>
    <w:rsid w:val="00DA0E01"/>
    <w:rsid w:val="00DB4B42"/>
    <w:rsid w:val="00DB789E"/>
    <w:rsid w:val="00DD35ED"/>
    <w:rsid w:val="00DF42A9"/>
    <w:rsid w:val="00DF4AD2"/>
    <w:rsid w:val="00E11875"/>
    <w:rsid w:val="00E27B69"/>
    <w:rsid w:val="00E353DE"/>
    <w:rsid w:val="00E4207A"/>
    <w:rsid w:val="00E47B1B"/>
    <w:rsid w:val="00E86471"/>
    <w:rsid w:val="00EA4834"/>
    <w:rsid w:val="00EB7C48"/>
    <w:rsid w:val="00EC2741"/>
    <w:rsid w:val="00F0327D"/>
    <w:rsid w:val="00F13442"/>
    <w:rsid w:val="00F23D37"/>
    <w:rsid w:val="00F25CF9"/>
    <w:rsid w:val="00F31A29"/>
    <w:rsid w:val="00F34734"/>
    <w:rsid w:val="00F4561B"/>
    <w:rsid w:val="00F75DAF"/>
    <w:rsid w:val="00F94EC3"/>
    <w:rsid w:val="00FB0ED6"/>
    <w:rsid w:val="00FB61DD"/>
    <w:rsid w:val="00FC01F6"/>
    <w:rsid w:val="00FC2A1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